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02CA" w14:textId="7275A1DD" w:rsidR="002D4251" w:rsidRPr="00A904D0" w:rsidRDefault="00A904D0" w:rsidP="00A90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>Дополнительные публичные обсуждения проект</w:t>
      </w:r>
      <w:r w:rsidR="0087699D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</w:t>
      </w:r>
      <w:r w:rsidR="0087699D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699D">
        <w:rPr>
          <w:rFonts w:ascii="Times New Roman" w:hAnsi="Times New Roman" w:cs="Times New Roman"/>
          <w:b/>
          <w:bCs/>
          <w:sz w:val="28"/>
          <w:szCs w:val="28"/>
        </w:rPr>
        <w:t>Правительства</w:t>
      </w:r>
      <w:r w:rsidRPr="00A904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</w:t>
      </w:r>
    </w:p>
    <w:p w14:paraId="68D734FD" w14:textId="0F500B2C" w:rsidR="00A904D0" w:rsidRDefault="009318D3" w:rsidP="007F25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43F03CF" wp14:editId="3ABA11F7">
            <wp:extent cx="5940425" cy="3341489"/>
            <wp:effectExtent l="0" t="0" r="3175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97896" w14:textId="77777777" w:rsidR="0087699D" w:rsidRDefault="0028596E" w:rsidP="0087699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07210383"/>
      <w:r w:rsidRPr="0028596E">
        <w:rPr>
          <w:rFonts w:ascii="Times New Roman" w:hAnsi="Times New Roman" w:cs="Times New Roman"/>
          <w:sz w:val="26"/>
          <w:szCs w:val="26"/>
        </w:rPr>
        <w:t>Министерство экономического развития</w:t>
      </w:r>
      <w:r w:rsidR="0087699D">
        <w:rPr>
          <w:rFonts w:ascii="Times New Roman" w:hAnsi="Times New Roman" w:cs="Times New Roman"/>
          <w:sz w:val="26"/>
          <w:szCs w:val="26"/>
        </w:rPr>
        <w:t>, занятости населения и туризма</w:t>
      </w:r>
      <w:r w:rsidRPr="0028596E">
        <w:rPr>
          <w:rFonts w:ascii="Times New Roman" w:hAnsi="Times New Roman" w:cs="Times New Roman"/>
          <w:sz w:val="26"/>
          <w:szCs w:val="26"/>
        </w:rPr>
        <w:t xml:space="preserve"> Курской области проводит дополнительные публичные обсуждения в рамках процедуры оценки регулирующего воздействия по проек</w:t>
      </w:r>
      <w:r w:rsidR="0087699D">
        <w:rPr>
          <w:rFonts w:ascii="Times New Roman" w:hAnsi="Times New Roman" w:cs="Times New Roman"/>
          <w:sz w:val="26"/>
          <w:szCs w:val="26"/>
        </w:rPr>
        <w:t>там</w:t>
      </w:r>
      <w:r w:rsidRPr="0028596E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="0087699D">
        <w:rPr>
          <w:rFonts w:ascii="Times New Roman" w:hAnsi="Times New Roman" w:cs="Times New Roman"/>
          <w:sz w:val="26"/>
          <w:szCs w:val="26"/>
        </w:rPr>
        <w:t>й</w:t>
      </w:r>
      <w:r w:rsidRPr="0028596E">
        <w:rPr>
          <w:rFonts w:ascii="Times New Roman" w:hAnsi="Times New Roman" w:cs="Times New Roman"/>
          <w:sz w:val="26"/>
          <w:szCs w:val="26"/>
        </w:rPr>
        <w:t xml:space="preserve"> </w:t>
      </w:r>
      <w:r w:rsidR="009318D3">
        <w:rPr>
          <w:rFonts w:ascii="Times New Roman" w:hAnsi="Times New Roman" w:cs="Times New Roman"/>
          <w:sz w:val="26"/>
          <w:szCs w:val="26"/>
        </w:rPr>
        <w:t>Правительства</w:t>
      </w:r>
      <w:r w:rsidRPr="0028596E">
        <w:rPr>
          <w:rFonts w:ascii="Times New Roman" w:hAnsi="Times New Roman" w:cs="Times New Roman"/>
          <w:sz w:val="26"/>
          <w:szCs w:val="26"/>
        </w:rPr>
        <w:t xml:space="preserve"> Курской области</w:t>
      </w:r>
      <w:r w:rsidR="0087699D">
        <w:rPr>
          <w:rFonts w:ascii="Times New Roman" w:hAnsi="Times New Roman" w:cs="Times New Roman"/>
          <w:sz w:val="26"/>
          <w:szCs w:val="26"/>
        </w:rPr>
        <w:t>:</w:t>
      </w:r>
    </w:p>
    <w:p w14:paraId="21109E20" w14:textId="47C07B93" w:rsidR="0028596E" w:rsidRDefault="0028596E" w:rsidP="0087699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8596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87699D" w:rsidRPr="0087699D">
        <w:rPr>
          <w:rFonts w:ascii="Times New Roman" w:hAnsi="Times New Roman" w:cs="Times New Roman"/>
          <w:sz w:val="26"/>
          <w:szCs w:val="26"/>
        </w:rPr>
        <w:t>О внесении изменений в Правила предоставления из областного</w:t>
      </w:r>
      <w:r w:rsidR="0087699D">
        <w:rPr>
          <w:rFonts w:ascii="Times New Roman" w:hAnsi="Times New Roman" w:cs="Times New Roman"/>
          <w:sz w:val="26"/>
          <w:szCs w:val="26"/>
        </w:rPr>
        <w:t xml:space="preserve"> </w:t>
      </w:r>
      <w:r w:rsidR="0087699D" w:rsidRPr="0087699D">
        <w:rPr>
          <w:rFonts w:ascii="Times New Roman" w:hAnsi="Times New Roman" w:cs="Times New Roman"/>
          <w:sz w:val="26"/>
          <w:szCs w:val="26"/>
        </w:rPr>
        <w:t>бюджета субсидий на поддержку племенного животноводства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4E2158F6" w14:textId="2D14ACF9" w:rsidR="00BF5EF0" w:rsidRDefault="00BF5EF0" w:rsidP="00BF5EF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75B6">
        <w:rPr>
          <w:rFonts w:ascii="Times New Roman" w:hAnsi="Times New Roman" w:cs="Times New Roman"/>
          <w:sz w:val="26"/>
          <w:szCs w:val="26"/>
        </w:rPr>
        <w:t>Цель предлагаемого регулирования 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775B6">
        <w:rPr>
          <w:rFonts w:ascii="Times New Roman" w:hAnsi="Times New Roman" w:cs="Times New Roman"/>
          <w:sz w:val="26"/>
          <w:szCs w:val="26"/>
        </w:rPr>
        <w:t xml:space="preserve">оказание мер господдержки </w:t>
      </w:r>
      <w:r>
        <w:rPr>
          <w:rFonts w:ascii="Times New Roman" w:hAnsi="Times New Roman" w:cs="Times New Roman"/>
          <w:sz w:val="26"/>
          <w:szCs w:val="26"/>
        </w:rPr>
        <w:t>сельскохозяйственным товаропроизводителям</w:t>
      </w:r>
      <w:r>
        <w:rPr>
          <w:rFonts w:ascii="Times New Roman" w:hAnsi="Times New Roman" w:cs="Times New Roman"/>
          <w:sz w:val="26"/>
          <w:szCs w:val="26"/>
        </w:rPr>
        <w:t xml:space="preserve"> на поддержку племенного животноводства.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6B706D7" w14:textId="58F7F920" w:rsidR="009B3878" w:rsidRDefault="0087699D" w:rsidP="0087699D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87699D">
        <w:rPr>
          <w:rFonts w:ascii="Times New Roman" w:hAnsi="Times New Roman" w:cs="Times New Roman"/>
          <w:sz w:val="26"/>
          <w:szCs w:val="26"/>
        </w:rPr>
        <w:t>О внесении изменений в Правила предоставления субсидии из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699D">
        <w:rPr>
          <w:rFonts w:ascii="Times New Roman" w:hAnsi="Times New Roman" w:cs="Times New Roman"/>
          <w:sz w:val="26"/>
          <w:szCs w:val="26"/>
        </w:rPr>
        <w:t>областного бюджета сельскохозяйственным товаропроизводителям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699D">
        <w:rPr>
          <w:rFonts w:ascii="Times New Roman" w:hAnsi="Times New Roman" w:cs="Times New Roman"/>
          <w:sz w:val="26"/>
          <w:szCs w:val="26"/>
        </w:rPr>
        <w:t>на финансовое обеспечение части затрат на поддержку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7699D">
        <w:rPr>
          <w:rFonts w:ascii="Times New Roman" w:hAnsi="Times New Roman" w:cs="Times New Roman"/>
          <w:sz w:val="26"/>
          <w:szCs w:val="26"/>
        </w:rPr>
        <w:t>производства молока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5475D53C" w14:textId="79A2AAE0" w:rsidR="00BF5EF0" w:rsidRDefault="00BF5EF0" w:rsidP="00BF5EF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221093832"/>
      <w:r w:rsidRPr="008775B6">
        <w:rPr>
          <w:rFonts w:ascii="Times New Roman" w:hAnsi="Times New Roman" w:cs="Times New Roman"/>
          <w:sz w:val="26"/>
          <w:szCs w:val="26"/>
        </w:rPr>
        <w:t>Цель предлагаемого регулирования </w:t>
      </w:r>
      <w:bookmarkEnd w:id="1"/>
      <w:r w:rsidRPr="008775B6">
        <w:rPr>
          <w:rFonts w:ascii="Times New Roman" w:hAnsi="Times New Roman" w:cs="Times New Roman"/>
          <w:sz w:val="26"/>
          <w:szCs w:val="26"/>
        </w:rPr>
        <w:t>— </w:t>
      </w:r>
      <w:bookmarkStart w:id="2" w:name="_Hlk221094436"/>
      <w:r w:rsidRPr="008775B6">
        <w:rPr>
          <w:rFonts w:ascii="Times New Roman" w:hAnsi="Times New Roman" w:cs="Times New Roman"/>
          <w:sz w:val="26"/>
          <w:szCs w:val="26"/>
        </w:rPr>
        <w:t xml:space="preserve">оказание мер господдержки </w:t>
      </w:r>
      <w:r>
        <w:rPr>
          <w:rFonts w:ascii="Times New Roman" w:hAnsi="Times New Roman" w:cs="Times New Roman"/>
          <w:sz w:val="26"/>
          <w:szCs w:val="26"/>
        </w:rPr>
        <w:t>сельскохозяйственным товаропроизводителям</w:t>
      </w:r>
      <w:bookmarkEnd w:id="2"/>
      <w:r>
        <w:rPr>
          <w:rFonts w:ascii="Times New Roman" w:hAnsi="Times New Roman" w:cs="Times New Roman"/>
          <w:sz w:val="26"/>
          <w:szCs w:val="26"/>
        </w:rPr>
        <w:t xml:space="preserve"> (за исключением граждан, ведущих личное подсобное хозяйство, и сельскохозяйственных кредитных потребительских кооперативов), включенных в единый реестр субъектов малого и среднего предпринимательства, у которых доход не превышает предельного значения, установленного Правительством РФ для субъектов малого предпринимательства, а также граждане, ведущие личное подсобное хозяйство и применяющие специальный налоговый режим «Налог на профессиональный доход» на поддержку производства молока</w:t>
      </w:r>
      <w:r>
        <w:rPr>
          <w:rFonts w:ascii="Times New Roman" w:hAnsi="Times New Roman" w:cs="Times New Roman"/>
          <w:sz w:val="26"/>
          <w:szCs w:val="26"/>
        </w:rPr>
        <w:t>.</w:t>
      </w:r>
    </w:p>
    <w:bookmarkEnd w:id="0"/>
    <w:p w14:paraId="271DFF0F" w14:textId="18B98C06" w:rsidR="002A6BB9" w:rsidRDefault="00BF6B02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87699D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070E4E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нормативн</w:t>
      </w:r>
      <w:r w:rsidR="0087699D">
        <w:rPr>
          <w:rFonts w:ascii="Times New Roman" w:hAnsi="Times New Roman" w:cs="Times New Roman"/>
          <w:b/>
          <w:bCs/>
          <w:sz w:val="28"/>
          <w:szCs w:val="28"/>
        </w:rPr>
        <w:t>ых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прав</w:t>
      </w:r>
      <w:r w:rsidR="0087699D">
        <w:rPr>
          <w:rFonts w:ascii="Times New Roman" w:hAnsi="Times New Roman" w:cs="Times New Roman"/>
          <w:b/>
          <w:bCs/>
          <w:sz w:val="28"/>
          <w:szCs w:val="28"/>
        </w:rPr>
        <w:t>овых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>акт</w:t>
      </w:r>
      <w:r w:rsidR="0087699D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C73D77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на предмет наличия в 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87699D"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="004D1B4D" w:rsidRPr="00507C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7C65">
        <w:rPr>
          <w:rFonts w:ascii="Times New Roman" w:hAnsi="Times New Roman" w:cs="Times New Roman"/>
          <w:b/>
          <w:bCs/>
          <w:sz w:val="28"/>
          <w:szCs w:val="28"/>
        </w:rPr>
        <w:t>положений, вводящих избыточные, необоснованные ограничения или обязанности для предпринимателей.</w:t>
      </w:r>
    </w:p>
    <w:p w14:paraId="1953644C" w14:textId="77777777" w:rsidR="008C0A1E" w:rsidRPr="00507C65" w:rsidRDefault="008C0A1E" w:rsidP="00273A8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8573BE" w14:textId="331D946C" w:rsidR="00B55FD2" w:rsidRPr="00507C65" w:rsidRDefault="002D4251" w:rsidP="00790F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7C65">
        <w:rPr>
          <w:rFonts w:ascii="Times New Roman" w:hAnsi="Times New Roman" w:cs="Times New Roman"/>
          <w:sz w:val="28"/>
          <w:szCs w:val="28"/>
        </w:rPr>
        <w:t>Подробная информация о проект</w:t>
      </w:r>
      <w:r w:rsidR="00BF5EF0">
        <w:rPr>
          <w:rFonts w:ascii="Times New Roman" w:hAnsi="Times New Roman" w:cs="Times New Roman"/>
          <w:sz w:val="28"/>
          <w:szCs w:val="28"/>
        </w:rPr>
        <w:t>ах</w:t>
      </w:r>
      <w:r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sz w:val="28"/>
          <w:szCs w:val="28"/>
        </w:rPr>
        <w:t>постановлен</w:t>
      </w:r>
      <w:r w:rsidR="00507C65">
        <w:rPr>
          <w:rFonts w:ascii="Times New Roman" w:hAnsi="Times New Roman" w:cs="Times New Roman"/>
          <w:sz w:val="28"/>
          <w:szCs w:val="28"/>
        </w:rPr>
        <w:t>и</w:t>
      </w:r>
      <w:r w:rsidR="00BF5EF0">
        <w:rPr>
          <w:rFonts w:ascii="Times New Roman" w:hAnsi="Times New Roman" w:cs="Times New Roman"/>
          <w:sz w:val="28"/>
          <w:szCs w:val="28"/>
        </w:rPr>
        <w:t>й</w:t>
      </w:r>
      <w:r w:rsidRPr="00507C65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C73D77" w:rsidRPr="00507C65">
        <w:rPr>
          <w:rFonts w:ascii="Times New Roman" w:hAnsi="Times New Roman" w:cs="Times New Roman"/>
          <w:sz w:val="28"/>
          <w:szCs w:val="28"/>
        </w:rPr>
        <w:t xml:space="preserve">в </w:t>
      </w:r>
      <w:r w:rsidR="004B7520" w:rsidRPr="00507C65">
        <w:rPr>
          <w:rFonts w:ascii="Times New Roman" w:hAnsi="Times New Roman" w:cs="Times New Roman"/>
          <w:sz w:val="28"/>
          <w:szCs w:val="28"/>
        </w:rPr>
        <w:t xml:space="preserve">государственной информационной системе «Интернет-портал правовой </w:t>
      </w:r>
      <w:r w:rsidR="004B7520" w:rsidRPr="00507C65">
        <w:rPr>
          <w:rFonts w:ascii="Times New Roman" w:hAnsi="Times New Roman" w:cs="Times New Roman"/>
          <w:sz w:val="28"/>
          <w:szCs w:val="28"/>
        </w:rPr>
        <w:lastRenderedPageBreak/>
        <w:t>информации Курской области» (https://kurskpravo.ru/)</w:t>
      </w:r>
      <w:r w:rsidR="00C73D77" w:rsidRPr="00507C65">
        <w:rPr>
          <w:rFonts w:ascii="Times New Roman" w:hAnsi="Times New Roman" w:cs="Times New Roman"/>
          <w:sz w:val="28"/>
          <w:szCs w:val="28"/>
        </w:rPr>
        <w:t>.</w:t>
      </w:r>
      <w:r w:rsidR="004B7520" w:rsidRPr="00507C65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507C65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Свои предложения и замечания просим направить в электронном </w:t>
      </w:r>
      <w:r w:rsidR="00C73D77" w:rsidRPr="00507C65">
        <w:rPr>
          <w:rFonts w:ascii="Times New Roman" w:hAnsi="Times New Roman" w:cs="Times New Roman"/>
          <w:i/>
          <w:iCs/>
          <w:sz w:val="28"/>
          <w:szCs w:val="28"/>
        </w:rPr>
        <w:t>виде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(doc*, rtf*) не позднее </w:t>
      </w:r>
      <w:r w:rsidR="00BF5EF0">
        <w:rPr>
          <w:rFonts w:ascii="Times New Roman" w:hAnsi="Times New Roman" w:cs="Times New Roman"/>
          <w:i/>
          <w:iCs/>
          <w:sz w:val="28"/>
          <w:szCs w:val="28"/>
        </w:rPr>
        <w:t>9.02.2026</w:t>
      </w:r>
      <w:r w:rsidR="004D1B4D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 на адрес электронной почты ORV@rkursk.ru, контактное лицо: 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Савкова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Олеся</w:t>
      </w:r>
      <w:r w:rsidR="00757748" w:rsidRPr="00507C65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151D83" w:rsidRPr="00507C65">
        <w:rPr>
          <w:rFonts w:ascii="Times New Roman" w:hAnsi="Times New Roman" w:cs="Times New Roman"/>
          <w:i/>
          <w:iCs/>
          <w:sz w:val="28"/>
          <w:szCs w:val="28"/>
        </w:rPr>
        <w:t>Ивановна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 xml:space="preserve">, 8 (412) </w:t>
      </w:r>
      <w:r w:rsidR="008909FC">
        <w:rPr>
          <w:rFonts w:ascii="Times New Roman" w:hAnsi="Times New Roman" w:cs="Times New Roman"/>
          <w:i/>
          <w:iCs/>
          <w:sz w:val="28"/>
          <w:szCs w:val="28"/>
        </w:rPr>
        <w:t>54-03-02 доб. (217)</w:t>
      </w:r>
      <w:r w:rsidRPr="00507C6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sectPr w:rsidR="00B55FD2" w:rsidRPr="00507C65" w:rsidSect="004608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070E4E"/>
    <w:rsid w:val="00076020"/>
    <w:rsid w:val="000A03A4"/>
    <w:rsid w:val="000B2916"/>
    <w:rsid w:val="000E68E1"/>
    <w:rsid w:val="000F4F27"/>
    <w:rsid w:val="00102A86"/>
    <w:rsid w:val="00122AF6"/>
    <w:rsid w:val="00151D83"/>
    <w:rsid w:val="00151F4F"/>
    <w:rsid w:val="002021F7"/>
    <w:rsid w:val="00206A90"/>
    <w:rsid w:val="0024114F"/>
    <w:rsid w:val="00273A88"/>
    <w:rsid w:val="0028596E"/>
    <w:rsid w:val="002A6BB9"/>
    <w:rsid w:val="002D4251"/>
    <w:rsid w:val="00351C50"/>
    <w:rsid w:val="00365D55"/>
    <w:rsid w:val="00387A56"/>
    <w:rsid w:val="003A42A1"/>
    <w:rsid w:val="0046080F"/>
    <w:rsid w:val="004B7520"/>
    <w:rsid w:val="004D1B4D"/>
    <w:rsid w:val="004E66E6"/>
    <w:rsid w:val="00507C65"/>
    <w:rsid w:val="0056538F"/>
    <w:rsid w:val="005D65B5"/>
    <w:rsid w:val="006D36C8"/>
    <w:rsid w:val="00757748"/>
    <w:rsid w:val="007712D7"/>
    <w:rsid w:val="00790FEC"/>
    <w:rsid w:val="007F255B"/>
    <w:rsid w:val="0080492C"/>
    <w:rsid w:val="008434E1"/>
    <w:rsid w:val="0087699D"/>
    <w:rsid w:val="008775B6"/>
    <w:rsid w:val="008909FC"/>
    <w:rsid w:val="008C0A1E"/>
    <w:rsid w:val="009318D3"/>
    <w:rsid w:val="00956023"/>
    <w:rsid w:val="009B3878"/>
    <w:rsid w:val="009F6A0E"/>
    <w:rsid w:val="00A904D0"/>
    <w:rsid w:val="00AC5475"/>
    <w:rsid w:val="00B55FD2"/>
    <w:rsid w:val="00BC3C1C"/>
    <w:rsid w:val="00BF5EF0"/>
    <w:rsid w:val="00BF6B02"/>
    <w:rsid w:val="00C53313"/>
    <w:rsid w:val="00C73D77"/>
    <w:rsid w:val="00CD63D3"/>
    <w:rsid w:val="00D5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32</cp:revision>
  <cp:lastPrinted>2025-05-27T09:20:00Z</cp:lastPrinted>
  <dcterms:created xsi:type="dcterms:W3CDTF">2025-05-27T09:18:00Z</dcterms:created>
  <dcterms:modified xsi:type="dcterms:W3CDTF">2026-02-04T07:49:00Z</dcterms:modified>
</cp:coreProperties>
</file>